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84A" w:rsidRPr="009E184A" w:rsidRDefault="009E184A" w:rsidP="009E184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E184A">
        <w:rPr>
          <w:b/>
          <w:sz w:val="28"/>
          <w:szCs w:val="28"/>
        </w:rPr>
        <w:t>Краткая презентация</w:t>
      </w:r>
    </w:p>
    <w:p w:rsidR="009E184A" w:rsidRPr="009E184A" w:rsidRDefault="009E184A" w:rsidP="009E184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E184A">
        <w:rPr>
          <w:b/>
          <w:sz w:val="28"/>
          <w:szCs w:val="28"/>
        </w:rPr>
        <w:t>адаптированной основной образовательной программы</w:t>
      </w:r>
    </w:p>
    <w:p w:rsidR="009E184A" w:rsidRPr="009E184A" w:rsidRDefault="009E184A" w:rsidP="009E184A">
      <w:pPr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9E184A">
        <w:rPr>
          <w:b/>
          <w:sz w:val="28"/>
          <w:szCs w:val="28"/>
        </w:rPr>
        <w:t>МБДОУ «Детский сад №146» г.о. Самара</w:t>
      </w:r>
    </w:p>
    <w:p w:rsidR="009E184A" w:rsidRPr="009E184A" w:rsidRDefault="009E184A" w:rsidP="009E1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E184A">
        <w:rPr>
          <w:sz w:val="28"/>
          <w:szCs w:val="28"/>
        </w:rPr>
        <w:t xml:space="preserve">Адаптированная  образовательная программа представляет программу для  МБДОУ «Детский сад №146» г.о. Самара, т.к. в ДОУ получают образовательные </w:t>
      </w:r>
      <w:proofErr w:type="gramStart"/>
      <w:r w:rsidRPr="009E184A">
        <w:rPr>
          <w:sz w:val="28"/>
          <w:szCs w:val="28"/>
        </w:rPr>
        <w:t>услуги</w:t>
      </w:r>
      <w:proofErr w:type="gramEnd"/>
      <w:r w:rsidRPr="009E184A">
        <w:rPr>
          <w:sz w:val="28"/>
          <w:szCs w:val="28"/>
        </w:rPr>
        <w:t xml:space="preserve"> в том числе и дети с тяжелыми нарушениями речи. </w:t>
      </w:r>
      <w:proofErr w:type="gramStart"/>
      <w:r w:rsidRPr="009E184A">
        <w:rPr>
          <w:sz w:val="28"/>
          <w:szCs w:val="28"/>
        </w:rPr>
        <w:t xml:space="preserve">Программа адресована педагогическим работникам: учителю - логопеду, педагогу - психологу, воспитателям, музыкальным руководителям, инструктору по физической культуре, работающих в группах </w:t>
      </w:r>
      <w:proofErr w:type="spellStart"/>
      <w:r w:rsidRPr="009E184A">
        <w:rPr>
          <w:sz w:val="28"/>
          <w:szCs w:val="28"/>
        </w:rPr>
        <w:t>общеразвивающей</w:t>
      </w:r>
      <w:proofErr w:type="spellEnd"/>
      <w:r w:rsidRPr="009E184A">
        <w:rPr>
          <w:sz w:val="28"/>
          <w:szCs w:val="28"/>
        </w:rPr>
        <w:t xml:space="preserve"> направленности.</w:t>
      </w:r>
      <w:proofErr w:type="gramEnd"/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 xml:space="preserve"> </w:t>
      </w:r>
      <w:r w:rsidRPr="009E184A">
        <w:rPr>
          <w:sz w:val="28"/>
          <w:szCs w:val="28"/>
        </w:rPr>
        <w:tab/>
        <w:t xml:space="preserve"> Она окажет существенную помощь родителям, воспитывающим детей с недоразвитием речи.  Материалы программы могут быть использованы в диагностических целях при отборе детей (ПМПК) в группы </w:t>
      </w:r>
      <w:proofErr w:type="spellStart"/>
      <w:r w:rsidRPr="009E184A">
        <w:rPr>
          <w:sz w:val="28"/>
          <w:szCs w:val="28"/>
        </w:rPr>
        <w:t>общеразвивающей</w:t>
      </w:r>
      <w:proofErr w:type="spellEnd"/>
      <w:r w:rsidRPr="009E184A">
        <w:rPr>
          <w:sz w:val="28"/>
          <w:szCs w:val="28"/>
        </w:rPr>
        <w:t xml:space="preserve"> направленности ДОУ. Кроме того, возможно применение материалов программы специалистами учреждения в процессе отслеживания динамики развития детей и при разработке индивидуальных программ сопровождения  для детей с нарушениями речи.</w:t>
      </w:r>
    </w:p>
    <w:p w:rsidR="009E184A" w:rsidRPr="009E184A" w:rsidRDefault="009E184A" w:rsidP="009E184A">
      <w:pPr>
        <w:jc w:val="both"/>
        <w:rPr>
          <w:rFonts w:eastAsia="Times New Roman,Bold"/>
          <w:b/>
          <w:bCs/>
          <w:sz w:val="28"/>
          <w:szCs w:val="28"/>
        </w:rPr>
      </w:pPr>
      <w:r w:rsidRPr="009E184A">
        <w:rPr>
          <w:sz w:val="28"/>
          <w:szCs w:val="28"/>
        </w:rPr>
        <w:tab/>
        <w:t xml:space="preserve">«Программа» разработана  в соответствии рекомендациям  </w:t>
      </w:r>
      <w:r w:rsidRPr="009E184A">
        <w:rPr>
          <w:rStyle w:val="a3"/>
          <w:b w:val="0"/>
          <w:bCs/>
          <w:sz w:val="28"/>
          <w:szCs w:val="28"/>
        </w:rPr>
        <w:t xml:space="preserve">«Примерной адаптированной основной образовательной программы для дошкольников с тяжёлыми нарушениями речи» </w:t>
      </w:r>
      <w:r w:rsidRPr="009E184A">
        <w:rPr>
          <w:sz w:val="28"/>
          <w:szCs w:val="28"/>
        </w:rPr>
        <w:t xml:space="preserve">Л. Б. </w:t>
      </w:r>
      <w:proofErr w:type="spellStart"/>
      <w:r w:rsidRPr="009E184A">
        <w:rPr>
          <w:sz w:val="28"/>
          <w:szCs w:val="28"/>
        </w:rPr>
        <w:t>Баряевой</w:t>
      </w:r>
      <w:proofErr w:type="spellEnd"/>
      <w:r w:rsidRPr="009E184A">
        <w:rPr>
          <w:sz w:val="28"/>
          <w:szCs w:val="28"/>
        </w:rPr>
        <w:t xml:space="preserve">, Т.В. </w:t>
      </w:r>
      <w:proofErr w:type="spellStart"/>
      <w:r w:rsidRPr="009E184A">
        <w:rPr>
          <w:sz w:val="28"/>
          <w:szCs w:val="28"/>
        </w:rPr>
        <w:t>Волосовец</w:t>
      </w:r>
      <w:proofErr w:type="spellEnd"/>
      <w:r w:rsidRPr="009E184A">
        <w:rPr>
          <w:sz w:val="28"/>
          <w:szCs w:val="28"/>
        </w:rPr>
        <w:t xml:space="preserve">, О. П. </w:t>
      </w:r>
      <w:proofErr w:type="spellStart"/>
      <w:r w:rsidRPr="009E184A">
        <w:rPr>
          <w:sz w:val="28"/>
          <w:szCs w:val="28"/>
        </w:rPr>
        <w:t>Гаврилушкиной</w:t>
      </w:r>
      <w:proofErr w:type="spellEnd"/>
      <w:r w:rsidRPr="009E184A">
        <w:rPr>
          <w:sz w:val="28"/>
          <w:szCs w:val="28"/>
        </w:rPr>
        <w:t xml:space="preserve">, Г. Г. </w:t>
      </w:r>
      <w:proofErr w:type="spellStart"/>
      <w:r w:rsidRPr="009E184A">
        <w:rPr>
          <w:sz w:val="28"/>
          <w:szCs w:val="28"/>
        </w:rPr>
        <w:t>Голубевой</w:t>
      </w:r>
      <w:proofErr w:type="spellEnd"/>
      <w:r w:rsidRPr="009E184A">
        <w:rPr>
          <w:sz w:val="28"/>
          <w:szCs w:val="28"/>
        </w:rPr>
        <w:t xml:space="preserve"> и др., </w:t>
      </w:r>
      <w:r w:rsidRPr="009E184A">
        <w:rPr>
          <w:rStyle w:val="a3"/>
          <w:b w:val="0"/>
          <w:bCs/>
          <w:sz w:val="28"/>
          <w:szCs w:val="28"/>
        </w:rPr>
        <w:t>под редакцией профессора Л.В. Лопатиной.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Примерная адаптированная  образовательная программа предназначена для специалистов и воспитателей МБДОУ «Детский сад №146» г.о. Самара, в котором  есть дети с тяжёлыми нарушениями речи (ТНР) от 3-х до 7 лет.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 xml:space="preserve">«Программа» обеспечивает образовательную деятельность в группах </w:t>
      </w:r>
      <w:proofErr w:type="spellStart"/>
      <w:r w:rsidRPr="009E184A">
        <w:rPr>
          <w:sz w:val="28"/>
          <w:szCs w:val="28"/>
        </w:rPr>
        <w:t>общеразвивающей</w:t>
      </w:r>
      <w:proofErr w:type="spellEnd"/>
      <w:r w:rsidRPr="009E184A">
        <w:rPr>
          <w:sz w:val="28"/>
          <w:szCs w:val="28"/>
        </w:rPr>
        <w:t xml:space="preserve"> направленности (совместное образование здоровых детей и детей с ОВЗ) для детей с тяжелыми нарушениями речи с учетом особенностей их психофизического развития, индивидуальных возможностей, обеспечивающей коррекцию нарушений развития и социальную адаптацию воспитанников с ограниченными возможностями здоровья.</w:t>
      </w:r>
    </w:p>
    <w:p w:rsidR="009E184A" w:rsidRPr="009E184A" w:rsidRDefault="009E184A" w:rsidP="009E184A">
      <w:pPr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«Программа» содержит материал для организации коррекционно-развивающей деятельности с каждой возрастной группой детей.  Программа разработана на основе ФГОС ДО  и  обеспечивает разностороннее развитие ребенка с речевыми расстройствами и подготовку его к школьному обучению.</w:t>
      </w:r>
    </w:p>
    <w:p w:rsidR="009E184A" w:rsidRPr="009E184A" w:rsidRDefault="009E184A" w:rsidP="009E18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184A">
        <w:rPr>
          <w:sz w:val="28"/>
          <w:szCs w:val="28"/>
        </w:rPr>
        <w:t xml:space="preserve">Коррекционная помощь детям с отклонениями в развитии является одним из приоритетных направлений в области образования. Среди воспитанников организации есть дети с ОВЗ – дети с тяжёлым  недоразвитием речи (ТНР). Это обусловливает актуальность «Программы» и необходимость ее внедрения в практику образования. </w:t>
      </w:r>
    </w:p>
    <w:p w:rsidR="009E184A" w:rsidRPr="009E184A" w:rsidRDefault="009E184A" w:rsidP="009E184A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E184A">
        <w:rPr>
          <w:sz w:val="28"/>
          <w:szCs w:val="28"/>
        </w:rPr>
        <w:t xml:space="preserve">Коррекционно-образовательный процесс представлен в «Программе» как целостная структура. «Программу» целесообразно использовать как </w:t>
      </w:r>
      <w:r w:rsidRPr="009E184A">
        <w:rPr>
          <w:sz w:val="28"/>
          <w:szCs w:val="28"/>
        </w:rPr>
        <w:lastRenderedPageBreak/>
        <w:t xml:space="preserve">основу для организации коррекционно-образовательного процесса при тяжёлом нарушении речи у детей, а также в ходе проектирования индивидуальных коррекционных  программ.  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«Программа» предусматривает разностороннее развитие детей, коррекцию недостатков в их речевом развитии, а также профилактику вторичных нарушений, развитие личности, мотивацию и способность развития детей в различных видах деятельности.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</w:r>
      <w:r w:rsidRPr="009E184A">
        <w:rPr>
          <w:b/>
          <w:sz w:val="28"/>
          <w:szCs w:val="28"/>
        </w:rPr>
        <w:t>«Программа» включает следующие</w:t>
      </w:r>
      <w:r w:rsidRPr="009E184A">
        <w:rPr>
          <w:sz w:val="28"/>
          <w:szCs w:val="28"/>
        </w:rPr>
        <w:t xml:space="preserve"> </w:t>
      </w:r>
      <w:r w:rsidRPr="009E184A">
        <w:rPr>
          <w:b/>
          <w:bCs/>
          <w:iCs/>
          <w:sz w:val="28"/>
          <w:szCs w:val="28"/>
        </w:rPr>
        <w:t>образовательные области</w:t>
      </w:r>
      <w:r w:rsidRPr="009E184A">
        <w:rPr>
          <w:sz w:val="28"/>
          <w:szCs w:val="28"/>
        </w:rPr>
        <w:t>: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-   социально-коммуникативное развитие;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-   познавательное развитие;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-   речевое развитие;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-   художественно-эстетическое развитие;</w:t>
      </w:r>
    </w:p>
    <w:p w:rsidR="009E184A" w:rsidRPr="009E184A" w:rsidRDefault="009E184A" w:rsidP="009E184A">
      <w:pPr>
        <w:jc w:val="both"/>
        <w:rPr>
          <w:sz w:val="28"/>
          <w:szCs w:val="28"/>
        </w:rPr>
      </w:pPr>
      <w:r w:rsidRPr="009E184A">
        <w:rPr>
          <w:sz w:val="28"/>
          <w:szCs w:val="28"/>
        </w:rPr>
        <w:t>-   физическое развитие.</w:t>
      </w:r>
    </w:p>
    <w:p w:rsidR="009E184A" w:rsidRPr="009E184A" w:rsidRDefault="009E184A" w:rsidP="009E184A">
      <w:pPr>
        <w:ind w:firstLine="567"/>
        <w:jc w:val="both"/>
        <w:rPr>
          <w:sz w:val="28"/>
          <w:szCs w:val="28"/>
        </w:rPr>
      </w:pPr>
      <w:proofErr w:type="gramStart"/>
      <w:r w:rsidRPr="009E184A">
        <w:rPr>
          <w:sz w:val="28"/>
          <w:szCs w:val="28"/>
        </w:rPr>
        <w:t>Теоретической и методологической основой программы являются: положение Л.С.Выгодского о ведущей роли обучения и воспитания в психическом развитии ребенка; учение Р.Е.Левиной о трех уровнях речевого развития детей и психолого-педагогическом подходе в системе специального обучения; исследования закономерностей развития детской речи в условиях ее нарушения, проведенные Т.Б.Филичевой и Г.В.Чиркиной.</w:t>
      </w:r>
      <w:proofErr w:type="gramEnd"/>
    </w:p>
    <w:p w:rsidR="009E184A" w:rsidRPr="009E184A" w:rsidRDefault="009E184A" w:rsidP="009E184A">
      <w:pPr>
        <w:rPr>
          <w:b/>
          <w:sz w:val="28"/>
          <w:szCs w:val="28"/>
        </w:rPr>
      </w:pPr>
    </w:p>
    <w:p w:rsidR="009E184A" w:rsidRPr="009E184A" w:rsidRDefault="009E184A" w:rsidP="009E184A">
      <w:pPr>
        <w:rPr>
          <w:b/>
          <w:sz w:val="28"/>
          <w:szCs w:val="28"/>
        </w:rPr>
      </w:pPr>
      <w:r w:rsidRPr="009E184A">
        <w:rPr>
          <w:b/>
          <w:sz w:val="28"/>
          <w:szCs w:val="28"/>
        </w:rPr>
        <w:t xml:space="preserve">Планирование данной  программы составлено на основе рекомендаций: </w:t>
      </w:r>
    </w:p>
    <w:p w:rsidR="009E184A" w:rsidRPr="009E184A" w:rsidRDefault="009E184A" w:rsidP="009E184A">
      <w:pPr>
        <w:numPr>
          <w:ilvl w:val="0"/>
          <w:numId w:val="2"/>
        </w:numPr>
        <w:tabs>
          <w:tab w:val="left" w:pos="785"/>
        </w:tabs>
        <w:suppressAutoHyphens/>
        <w:ind w:left="759" w:hanging="353"/>
        <w:jc w:val="both"/>
        <w:rPr>
          <w:sz w:val="28"/>
          <w:szCs w:val="28"/>
        </w:rPr>
      </w:pPr>
      <w:r w:rsidRPr="009E184A">
        <w:rPr>
          <w:rStyle w:val="a3"/>
          <w:b w:val="0"/>
          <w:bCs/>
          <w:sz w:val="28"/>
          <w:szCs w:val="28"/>
        </w:rPr>
        <w:t xml:space="preserve">«Примерной адаптированной основной образовательной программы для дошкольников с тяжёлыми нарушениями речи» </w:t>
      </w:r>
      <w:r w:rsidRPr="009E184A">
        <w:rPr>
          <w:sz w:val="28"/>
          <w:szCs w:val="28"/>
        </w:rPr>
        <w:t xml:space="preserve">Л. Б. </w:t>
      </w:r>
      <w:proofErr w:type="spellStart"/>
      <w:r w:rsidRPr="009E184A">
        <w:rPr>
          <w:sz w:val="28"/>
          <w:szCs w:val="28"/>
        </w:rPr>
        <w:t>Баряевой</w:t>
      </w:r>
      <w:proofErr w:type="spellEnd"/>
      <w:r w:rsidRPr="009E184A">
        <w:rPr>
          <w:sz w:val="28"/>
          <w:szCs w:val="28"/>
        </w:rPr>
        <w:t xml:space="preserve">, Т.В. </w:t>
      </w:r>
      <w:proofErr w:type="spellStart"/>
      <w:r w:rsidRPr="009E184A">
        <w:rPr>
          <w:sz w:val="28"/>
          <w:szCs w:val="28"/>
        </w:rPr>
        <w:t>Волосовец</w:t>
      </w:r>
      <w:proofErr w:type="spellEnd"/>
      <w:r w:rsidRPr="009E184A">
        <w:rPr>
          <w:sz w:val="28"/>
          <w:szCs w:val="28"/>
        </w:rPr>
        <w:t xml:space="preserve">, О. П. </w:t>
      </w:r>
      <w:proofErr w:type="spellStart"/>
      <w:r w:rsidRPr="009E184A">
        <w:rPr>
          <w:sz w:val="28"/>
          <w:szCs w:val="28"/>
        </w:rPr>
        <w:t>Гаврилушкиной</w:t>
      </w:r>
      <w:proofErr w:type="spellEnd"/>
      <w:r w:rsidRPr="009E184A">
        <w:rPr>
          <w:sz w:val="28"/>
          <w:szCs w:val="28"/>
        </w:rPr>
        <w:t xml:space="preserve">, Г. Г. </w:t>
      </w:r>
      <w:proofErr w:type="spellStart"/>
      <w:r w:rsidRPr="009E184A">
        <w:rPr>
          <w:sz w:val="28"/>
          <w:szCs w:val="28"/>
        </w:rPr>
        <w:t>Голубевой</w:t>
      </w:r>
      <w:proofErr w:type="spellEnd"/>
      <w:r w:rsidRPr="009E184A">
        <w:rPr>
          <w:sz w:val="28"/>
          <w:szCs w:val="28"/>
        </w:rPr>
        <w:t xml:space="preserve"> и др., </w:t>
      </w:r>
      <w:r w:rsidRPr="009E184A">
        <w:rPr>
          <w:rStyle w:val="a3"/>
          <w:b w:val="0"/>
          <w:bCs/>
          <w:sz w:val="28"/>
          <w:szCs w:val="28"/>
        </w:rPr>
        <w:t>под редакцией профессора Л.В. Лопатиной.</w:t>
      </w:r>
      <w:r w:rsidRPr="009E184A">
        <w:rPr>
          <w:sz w:val="28"/>
          <w:szCs w:val="28"/>
        </w:rPr>
        <w:tab/>
      </w:r>
      <w:r w:rsidRPr="009E184A">
        <w:rPr>
          <w:rStyle w:val="a3"/>
          <w:b w:val="0"/>
          <w:bCs/>
          <w:sz w:val="28"/>
          <w:szCs w:val="28"/>
        </w:rPr>
        <w:t xml:space="preserve"> </w:t>
      </w:r>
      <w:r w:rsidRPr="009E184A">
        <w:rPr>
          <w:sz w:val="28"/>
          <w:szCs w:val="28"/>
        </w:rPr>
        <w:t xml:space="preserve"> </w:t>
      </w:r>
    </w:p>
    <w:p w:rsidR="009E184A" w:rsidRPr="009E184A" w:rsidRDefault="009E184A" w:rsidP="009E184A">
      <w:pPr>
        <w:numPr>
          <w:ilvl w:val="0"/>
          <w:numId w:val="2"/>
        </w:numPr>
        <w:tabs>
          <w:tab w:val="left" w:pos="785"/>
        </w:tabs>
        <w:suppressAutoHyphens/>
        <w:ind w:left="759" w:hanging="353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Программы Т.Б.Филичевой и Г.В.Чиркиной «Коррекционное обучение  и  воспитание  детей 5-ти  летнего  возраста с  общим недоразвитием  речи».</w:t>
      </w:r>
    </w:p>
    <w:p w:rsidR="009E184A" w:rsidRPr="009E184A" w:rsidRDefault="009E184A" w:rsidP="009E184A">
      <w:pPr>
        <w:numPr>
          <w:ilvl w:val="0"/>
          <w:numId w:val="2"/>
        </w:numPr>
        <w:tabs>
          <w:tab w:val="left" w:pos="785"/>
        </w:tabs>
        <w:suppressAutoHyphens/>
        <w:ind w:left="759" w:hanging="353"/>
        <w:jc w:val="both"/>
        <w:rPr>
          <w:sz w:val="28"/>
          <w:szCs w:val="28"/>
        </w:rPr>
      </w:pPr>
      <w:r w:rsidRPr="009E184A">
        <w:rPr>
          <w:sz w:val="28"/>
          <w:szCs w:val="28"/>
        </w:rPr>
        <w:t xml:space="preserve">Примерной общеобразовательной программе дошкольного образования «От рождения до школы» под редакцией Н.Е. </w:t>
      </w:r>
      <w:proofErr w:type="spellStart"/>
      <w:r w:rsidRPr="009E184A">
        <w:rPr>
          <w:sz w:val="28"/>
          <w:szCs w:val="28"/>
        </w:rPr>
        <w:t>Вераксы</w:t>
      </w:r>
      <w:proofErr w:type="spellEnd"/>
      <w:r w:rsidRPr="009E184A">
        <w:rPr>
          <w:sz w:val="28"/>
          <w:szCs w:val="28"/>
        </w:rPr>
        <w:t xml:space="preserve">, Т.С. Комаровой, М.А. Васильевой.    </w:t>
      </w:r>
    </w:p>
    <w:p w:rsidR="009E184A" w:rsidRPr="009E184A" w:rsidRDefault="009E184A" w:rsidP="009E184A">
      <w:pPr>
        <w:jc w:val="both"/>
        <w:rPr>
          <w:sz w:val="28"/>
          <w:szCs w:val="28"/>
        </w:rPr>
      </w:pPr>
    </w:p>
    <w:p w:rsidR="009E184A" w:rsidRPr="009E184A" w:rsidRDefault="009E184A" w:rsidP="009E184A">
      <w:pPr>
        <w:ind w:firstLine="426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Кроме того, образовательная деятельность регулируется нормативно-правовыми документами:</w:t>
      </w:r>
    </w:p>
    <w:p w:rsidR="009E184A" w:rsidRPr="009E184A" w:rsidRDefault="009E184A" w:rsidP="009E184A">
      <w:pPr>
        <w:numPr>
          <w:ilvl w:val="0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9E184A">
        <w:rPr>
          <w:sz w:val="28"/>
          <w:szCs w:val="28"/>
          <w:shd w:val="clear" w:color="auto" w:fill="FFFFFF"/>
        </w:rPr>
        <w:t>"Конвенция о правах ребенка" от 20.11.1989 г</w:t>
      </w:r>
    </w:p>
    <w:p w:rsidR="009E184A" w:rsidRPr="009E184A" w:rsidRDefault="009E184A" w:rsidP="009E184A">
      <w:pPr>
        <w:numPr>
          <w:ilvl w:val="0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9E184A">
        <w:rPr>
          <w:sz w:val="28"/>
          <w:szCs w:val="28"/>
          <w:shd w:val="clear" w:color="auto" w:fill="FFFFFF"/>
        </w:rPr>
        <w:t>Конституция РФ.</w:t>
      </w:r>
    </w:p>
    <w:p w:rsidR="009E184A" w:rsidRPr="009E184A" w:rsidRDefault="009E184A" w:rsidP="009E184A">
      <w:pPr>
        <w:numPr>
          <w:ilvl w:val="0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9E184A">
        <w:rPr>
          <w:sz w:val="28"/>
          <w:szCs w:val="28"/>
          <w:shd w:val="clear" w:color="auto" w:fill="FFFFFF"/>
        </w:rPr>
        <w:t xml:space="preserve"> Федеральный закон «Об образовании» от 29.12.2012 г. № 273.</w:t>
      </w:r>
    </w:p>
    <w:p w:rsidR="009E184A" w:rsidRPr="009E184A" w:rsidRDefault="009E184A" w:rsidP="009E184A">
      <w:pPr>
        <w:numPr>
          <w:ilvl w:val="0"/>
          <w:numId w:val="1"/>
        </w:numPr>
        <w:suppressAutoHyphens/>
        <w:rPr>
          <w:rFonts w:eastAsia="Tahoma" w:cs="Tahoma"/>
          <w:sz w:val="28"/>
          <w:szCs w:val="28"/>
          <w:shd w:val="clear" w:color="auto" w:fill="FFFFFF"/>
        </w:rPr>
      </w:pPr>
      <w:r w:rsidRPr="009E184A">
        <w:rPr>
          <w:rFonts w:eastAsia="Tahoma" w:cs="Tahoma"/>
          <w:sz w:val="28"/>
          <w:szCs w:val="28"/>
          <w:shd w:val="clear" w:color="auto" w:fill="FFFFFF"/>
        </w:rPr>
        <w:t xml:space="preserve">Приказ </w:t>
      </w:r>
      <w:proofErr w:type="spellStart"/>
      <w:r w:rsidRPr="009E184A">
        <w:rPr>
          <w:rFonts w:eastAsia="Tahoma" w:cs="Tahoma"/>
          <w:sz w:val="28"/>
          <w:szCs w:val="28"/>
          <w:shd w:val="clear" w:color="auto" w:fill="FFFFFF"/>
        </w:rPr>
        <w:t>Минобрнауки</w:t>
      </w:r>
      <w:proofErr w:type="spellEnd"/>
      <w:r w:rsidRPr="009E184A">
        <w:rPr>
          <w:rFonts w:eastAsia="Tahoma" w:cs="Tahoma"/>
          <w:sz w:val="28"/>
          <w:szCs w:val="28"/>
          <w:shd w:val="clear" w:color="auto" w:fill="FFFFFF"/>
        </w:rPr>
        <w:t xml:space="preserve"> России от 17.10.2013 N 1155 "Об утверждении федерального государственного образовательного стандарта дошкольного образования"</w:t>
      </w:r>
    </w:p>
    <w:p w:rsidR="009E184A" w:rsidRPr="009E184A" w:rsidRDefault="009E184A" w:rsidP="009E184A">
      <w:pPr>
        <w:numPr>
          <w:ilvl w:val="0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9E184A">
        <w:rPr>
          <w:sz w:val="28"/>
          <w:szCs w:val="28"/>
          <w:shd w:val="clear" w:color="auto" w:fill="FFFFFF"/>
        </w:rPr>
        <w:t xml:space="preserve">Приказ  Министерства образования и науки Российской Федерации от 30 августа 2013 г.  №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</w:t>
      </w:r>
      <w:r w:rsidRPr="009E184A">
        <w:rPr>
          <w:sz w:val="28"/>
          <w:szCs w:val="28"/>
          <w:shd w:val="clear" w:color="auto" w:fill="FFFFFF"/>
        </w:rPr>
        <w:lastRenderedPageBreak/>
        <w:t>дошкольного образования ». Зарегистрировано в Минюсте России 26 сентября 2013 г. № 30038 .</w:t>
      </w:r>
    </w:p>
    <w:p w:rsidR="009E184A" w:rsidRPr="009E184A" w:rsidRDefault="009E184A" w:rsidP="009E184A">
      <w:pPr>
        <w:numPr>
          <w:ilvl w:val="0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9E184A">
        <w:rPr>
          <w:sz w:val="28"/>
          <w:szCs w:val="28"/>
          <w:shd w:val="clear" w:color="auto" w:fill="FFFFFF"/>
        </w:rPr>
        <w:t>Письмо Министерства образования России от 22.01.1998 г. № 20-58-07 ин/20-4 «Об учителях-логопедах и педагогах-психологах» (о продолжительности рабочего дня учителя-логопеда) с. 137 – 140.</w:t>
      </w:r>
    </w:p>
    <w:p w:rsidR="009E184A" w:rsidRPr="009E184A" w:rsidRDefault="009E184A" w:rsidP="009E184A">
      <w:pPr>
        <w:numPr>
          <w:ilvl w:val="0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9E184A">
        <w:rPr>
          <w:sz w:val="28"/>
          <w:szCs w:val="28"/>
          <w:shd w:val="clear" w:color="auto" w:fill="FFFFFF"/>
        </w:rPr>
        <w:t>«Дошкольное образование России в документах и материалах». Сборник действующих нормативно-правовых документов и программно-методических материалов. Министерство образования РФ, Москва, 2001 г.</w:t>
      </w:r>
    </w:p>
    <w:p w:rsidR="009E184A" w:rsidRPr="009E184A" w:rsidRDefault="009E184A" w:rsidP="009E184A">
      <w:pPr>
        <w:numPr>
          <w:ilvl w:val="0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9E184A">
        <w:rPr>
          <w:sz w:val="28"/>
          <w:szCs w:val="28"/>
          <w:shd w:val="clear" w:color="auto" w:fill="FFFFFF"/>
        </w:rPr>
        <w:t xml:space="preserve">Письмо Министерства образования РФ от 27.03.2000 г. №27/901-6 «О </w:t>
      </w:r>
      <w:proofErr w:type="spellStart"/>
      <w:r w:rsidRPr="009E184A">
        <w:rPr>
          <w:sz w:val="28"/>
          <w:szCs w:val="28"/>
          <w:shd w:val="clear" w:color="auto" w:fill="FFFFFF"/>
        </w:rPr>
        <w:t>психолого</w:t>
      </w:r>
      <w:proofErr w:type="spellEnd"/>
      <w:r w:rsidRPr="009E184A">
        <w:rPr>
          <w:sz w:val="28"/>
          <w:szCs w:val="28"/>
          <w:shd w:val="clear" w:color="auto" w:fill="FFFFFF"/>
        </w:rPr>
        <w:t xml:space="preserve"> - </w:t>
      </w:r>
      <w:proofErr w:type="spellStart"/>
      <w:r w:rsidRPr="009E184A">
        <w:rPr>
          <w:sz w:val="28"/>
          <w:szCs w:val="28"/>
          <w:shd w:val="clear" w:color="auto" w:fill="FFFFFF"/>
        </w:rPr>
        <w:t>медик</w:t>
      </w:r>
      <w:proofErr w:type="gramStart"/>
      <w:r w:rsidRPr="009E184A">
        <w:rPr>
          <w:sz w:val="28"/>
          <w:szCs w:val="28"/>
          <w:shd w:val="clear" w:color="auto" w:fill="FFFFFF"/>
        </w:rPr>
        <w:t>о</w:t>
      </w:r>
      <w:proofErr w:type="spellEnd"/>
      <w:r w:rsidRPr="009E184A">
        <w:rPr>
          <w:sz w:val="28"/>
          <w:szCs w:val="28"/>
          <w:shd w:val="clear" w:color="auto" w:fill="FFFFFF"/>
        </w:rPr>
        <w:t>-</w:t>
      </w:r>
      <w:proofErr w:type="gramEnd"/>
      <w:r w:rsidRPr="009E184A">
        <w:rPr>
          <w:sz w:val="28"/>
          <w:szCs w:val="28"/>
          <w:shd w:val="clear" w:color="auto" w:fill="FFFFFF"/>
        </w:rPr>
        <w:t xml:space="preserve"> педагогическом консилиуме».</w:t>
      </w:r>
    </w:p>
    <w:p w:rsidR="009E184A" w:rsidRPr="009E184A" w:rsidRDefault="009E184A" w:rsidP="009E184A">
      <w:pPr>
        <w:numPr>
          <w:ilvl w:val="0"/>
          <w:numId w:val="1"/>
        </w:numPr>
        <w:suppressAutoHyphens/>
        <w:jc w:val="both"/>
        <w:rPr>
          <w:sz w:val="28"/>
          <w:szCs w:val="28"/>
          <w:shd w:val="clear" w:color="auto" w:fill="FFFFFF"/>
        </w:rPr>
      </w:pPr>
      <w:r w:rsidRPr="009E184A">
        <w:rPr>
          <w:sz w:val="28"/>
          <w:szCs w:val="28"/>
          <w:shd w:val="clear" w:color="auto" w:fill="FFFFFF"/>
        </w:rPr>
        <w:t>Устав МБДОУ «Детский сад №146» г.о. Самара.</w:t>
      </w:r>
    </w:p>
    <w:p w:rsidR="009E184A" w:rsidRPr="009E184A" w:rsidRDefault="009E184A" w:rsidP="009E184A">
      <w:pPr>
        <w:rPr>
          <w:sz w:val="28"/>
          <w:szCs w:val="28"/>
        </w:rPr>
      </w:pPr>
    </w:p>
    <w:p w:rsidR="009E184A" w:rsidRPr="009E184A" w:rsidRDefault="009E184A" w:rsidP="009E184A">
      <w:pPr>
        <w:ind w:left="426"/>
        <w:jc w:val="both"/>
        <w:rPr>
          <w:sz w:val="28"/>
          <w:szCs w:val="28"/>
        </w:rPr>
      </w:pPr>
      <w:r w:rsidRPr="009E184A">
        <w:rPr>
          <w:b/>
          <w:sz w:val="28"/>
          <w:szCs w:val="28"/>
        </w:rPr>
        <w:tab/>
        <w:t>Цель реализации «Программы»</w:t>
      </w:r>
      <w:r w:rsidRPr="009E184A">
        <w:rPr>
          <w:sz w:val="28"/>
          <w:szCs w:val="28"/>
        </w:rPr>
        <w:t xml:space="preserve"> ―  организация  коррекционно-развивающей психолого-педагогической работы, максимально обеспечивающей создание условий для развития ребенка с ТНР (тяжёлые нарушения речи), его позитивной социализации, личностного развития, развития инициативы и творческих способностей на основе сотрудничества с взрослыми и сверстниками в соответствующих возрасту видах деятельности.</w:t>
      </w:r>
    </w:p>
    <w:p w:rsidR="009E184A" w:rsidRPr="009E184A" w:rsidRDefault="009E184A" w:rsidP="009E184A">
      <w:pPr>
        <w:ind w:left="426"/>
        <w:rPr>
          <w:b/>
          <w:sz w:val="28"/>
          <w:szCs w:val="28"/>
        </w:rPr>
      </w:pPr>
      <w:r w:rsidRPr="009E184A">
        <w:rPr>
          <w:b/>
          <w:sz w:val="28"/>
          <w:szCs w:val="28"/>
        </w:rPr>
        <w:t xml:space="preserve">     Основные задачи коррекционного обучения.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ind w:left="709" w:firstLine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ind w:left="709" w:firstLine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ind w:left="709" w:firstLine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Уточнение, расширение и обогащение лексического запаса дошкольников с ТНР.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ind w:left="709" w:firstLine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Формирование грамматического строя речи.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ind w:left="709" w:firstLine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>Развитие связной речи старших дошкольников.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ind w:left="709" w:firstLine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 xml:space="preserve">Развитие </w:t>
      </w:r>
      <w:proofErr w:type="spellStart"/>
      <w:r w:rsidRPr="009E184A">
        <w:rPr>
          <w:sz w:val="28"/>
          <w:szCs w:val="28"/>
        </w:rPr>
        <w:t>коммуникативности</w:t>
      </w:r>
      <w:proofErr w:type="spellEnd"/>
      <w:r w:rsidRPr="009E184A">
        <w:rPr>
          <w:sz w:val="28"/>
          <w:szCs w:val="28"/>
        </w:rPr>
        <w:t>, успешности в общении.</w:t>
      </w:r>
    </w:p>
    <w:p w:rsidR="009E184A" w:rsidRPr="009E184A" w:rsidRDefault="009E184A" w:rsidP="009E184A">
      <w:pPr>
        <w:ind w:left="360" w:firstLine="426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 xml:space="preserve">Решение данных задач позволит сформировать у дошкольников с ТНР психологическую готовность к обучению в общеобразовательной школе, реализующей образовательную программу, а также достичь основных целей дошкольного образования, которые сформулированы в </w:t>
      </w:r>
      <w:r w:rsidRPr="009E184A">
        <w:rPr>
          <w:sz w:val="28"/>
          <w:szCs w:val="28"/>
          <w:shd w:val="clear" w:color="auto" w:fill="FFFFFF"/>
        </w:rPr>
        <w:t xml:space="preserve">"Конвенция о правах ребенка" и ФГОС </w:t>
      </w:r>
      <w:proofErr w:type="gramStart"/>
      <w:r w:rsidRPr="009E184A">
        <w:rPr>
          <w:sz w:val="28"/>
          <w:szCs w:val="28"/>
          <w:shd w:val="clear" w:color="auto" w:fill="FFFFFF"/>
        </w:rPr>
        <w:t>ДО</w:t>
      </w:r>
      <w:proofErr w:type="gramEnd"/>
      <w:r w:rsidRPr="009E184A">
        <w:rPr>
          <w:sz w:val="28"/>
          <w:szCs w:val="28"/>
        </w:rPr>
        <w:t>.</w:t>
      </w:r>
    </w:p>
    <w:p w:rsidR="009E184A" w:rsidRPr="009E184A" w:rsidRDefault="009E184A" w:rsidP="009E184A">
      <w:pPr>
        <w:ind w:firstLine="426"/>
        <w:jc w:val="both"/>
        <w:rPr>
          <w:b/>
          <w:sz w:val="28"/>
          <w:szCs w:val="28"/>
        </w:rPr>
      </w:pPr>
      <w:r w:rsidRPr="009E184A">
        <w:rPr>
          <w:b/>
          <w:sz w:val="28"/>
          <w:szCs w:val="28"/>
        </w:rPr>
        <w:t xml:space="preserve">     Для реализации поставленной цели определены следующие мероприятия: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9E184A">
        <w:rPr>
          <w:sz w:val="28"/>
          <w:szCs w:val="28"/>
        </w:rPr>
        <w:t xml:space="preserve">Обследование воспитанников </w:t>
      </w:r>
      <w:proofErr w:type="spellStart"/>
      <w:r w:rsidRPr="009E184A">
        <w:rPr>
          <w:sz w:val="28"/>
          <w:szCs w:val="28"/>
        </w:rPr>
        <w:t>общеразвивающих</w:t>
      </w:r>
      <w:proofErr w:type="spellEnd"/>
      <w:r w:rsidRPr="009E184A">
        <w:rPr>
          <w:sz w:val="28"/>
          <w:szCs w:val="28"/>
        </w:rPr>
        <w:t xml:space="preserve"> групп (младший, средний и старший дошкольный возраст) МБДОУ и выявление </w:t>
      </w:r>
      <w:r w:rsidRPr="009E184A">
        <w:rPr>
          <w:sz w:val="28"/>
          <w:szCs w:val="28"/>
        </w:rPr>
        <w:lastRenderedPageBreak/>
        <w:t>среди них детей, нуждающихся в профилактической и коррекционной помощи в области развития речи.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9E184A">
        <w:rPr>
          <w:sz w:val="28"/>
          <w:szCs w:val="28"/>
        </w:rPr>
        <w:t>Изучение уровня речевого, познавательного, социально-личностного, физического развития и индивидуальных особенностей детей, нуждающихся в логопедической поддержке, определение основных направлений и содержание работы с каждым ребёнком.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9E184A">
        <w:rPr>
          <w:sz w:val="28"/>
          <w:szCs w:val="28"/>
        </w:rPr>
        <w:t>Систематическое проведение необходимой профилактической и коррекционной работы с детьми в соответствии с планами индивидуальных и подгрупповых занятий.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9E184A">
        <w:rPr>
          <w:sz w:val="28"/>
          <w:szCs w:val="28"/>
        </w:rPr>
        <w:t>Проведение мониторинговых исследований результатов коррекционной работы, определение степени речевой готовности детей к школьному обучению.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9E184A">
        <w:rPr>
          <w:sz w:val="28"/>
          <w:szCs w:val="28"/>
        </w:rPr>
        <w:t>Формирование у педагогического коллектива МБДОУ и родителей информационной готовности к логопедической работе, оказание помощи в организации полноценной речевой среды.</w:t>
      </w:r>
    </w:p>
    <w:p w:rsidR="009E184A" w:rsidRPr="009E184A" w:rsidRDefault="009E184A" w:rsidP="009E184A">
      <w:pPr>
        <w:numPr>
          <w:ilvl w:val="0"/>
          <w:numId w:val="3"/>
        </w:numPr>
        <w:suppressAutoHyphens/>
        <w:jc w:val="both"/>
        <w:rPr>
          <w:sz w:val="28"/>
          <w:szCs w:val="28"/>
        </w:rPr>
      </w:pPr>
      <w:r w:rsidRPr="009E184A">
        <w:rPr>
          <w:sz w:val="28"/>
          <w:szCs w:val="28"/>
        </w:rPr>
        <w:t>Координация деятельности педагогов и родителей в рамках речевого развития детей (побуждение родителей к сознательной деятельности по речевому развитию дошкольников в семье).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 xml:space="preserve">Решение конкретных задач коррекционно-развивающей работы, обозначенных в каждом разделе «Программы», возможно лишь при условии комплексного подхода к воспитанию и образованию, тесной взаимосвязи в работе всех специалистов (учителя-логопеда, педагога-психолога, воспитателей и других педагогов) ДОУ,  а также при участии родителей в реализации программных требований. Ответственность за реализацию «Программы»   возлагается на администрацию дошкольной организации (заведующего ДОУ, старшего воспитателя), </w:t>
      </w:r>
      <w:proofErr w:type="spellStart"/>
      <w:r w:rsidRPr="009E184A">
        <w:rPr>
          <w:sz w:val="28"/>
          <w:szCs w:val="28"/>
        </w:rPr>
        <w:t>психолого-медико-педагогический</w:t>
      </w:r>
      <w:proofErr w:type="spellEnd"/>
      <w:r w:rsidRPr="009E184A">
        <w:rPr>
          <w:sz w:val="28"/>
          <w:szCs w:val="28"/>
        </w:rPr>
        <w:t xml:space="preserve"> консилиум ДОУ.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b/>
          <w:bCs/>
          <w:iCs/>
          <w:sz w:val="28"/>
          <w:szCs w:val="28"/>
        </w:rPr>
      </w:pPr>
      <w:r w:rsidRPr="009E184A">
        <w:rPr>
          <w:sz w:val="28"/>
          <w:szCs w:val="28"/>
        </w:rPr>
        <w:tab/>
        <w:t xml:space="preserve">«Программа» строится на основе </w:t>
      </w:r>
      <w:r w:rsidRPr="009E184A">
        <w:rPr>
          <w:b/>
          <w:bCs/>
          <w:iCs/>
          <w:sz w:val="28"/>
          <w:szCs w:val="28"/>
        </w:rPr>
        <w:t xml:space="preserve">принципов дошкольного образования, изложенных в ФГОС </w:t>
      </w:r>
      <w:proofErr w:type="gramStart"/>
      <w:r w:rsidRPr="009E184A">
        <w:rPr>
          <w:b/>
          <w:bCs/>
          <w:iCs/>
          <w:sz w:val="28"/>
          <w:szCs w:val="28"/>
        </w:rPr>
        <w:t>ДО</w:t>
      </w:r>
      <w:proofErr w:type="gramEnd"/>
      <w:r w:rsidRPr="009E184A">
        <w:rPr>
          <w:b/>
          <w:bCs/>
          <w:iCs/>
          <w:sz w:val="28"/>
          <w:szCs w:val="28"/>
        </w:rPr>
        <w:t>: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84A">
        <w:rPr>
          <w:bCs/>
          <w:iCs/>
          <w:sz w:val="28"/>
          <w:szCs w:val="28"/>
        </w:rPr>
        <w:tab/>
        <w:t xml:space="preserve">-  </w:t>
      </w:r>
      <w:r w:rsidRPr="009E184A">
        <w:rPr>
          <w:b/>
          <w:bCs/>
          <w:i/>
          <w:iCs/>
          <w:sz w:val="28"/>
          <w:szCs w:val="28"/>
        </w:rPr>
        <w:t xml:space="preserve"> </w:t>
      </w:r>
      <w:r w:rsidRPr="009E184A">
        <w:rPr>
          <w:bCs/>
          <w:iCs/>
          <w:sz w:val="28"/>
          <w:szCs w:val="28"/>
        </w:rPr>
        <w:t>полноценное проживание ребенком всех этапов детства (младенческого, раннего и дошкольного), обогащение (амплификация) детского развития;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bCs/>
          <w:iCs/>
          <w:sz w:val="28"/>
          <w:szCs w:val="28"/>
        </w:rPr>
      </w:pPr>
      <w:r w:rsidRPr="009E184A">
        <w:rPr>
          <w:bCs/>
          <w:iCs/>
          <w:sz w:val="28"/>
          <w:szCs w:val="28"/>
        </w:rPr>
        <w:tab/>
        <w:t>- построение образовательной деятельности на основе индивидуальных особенностей каждого ребенка, при котором сам ребенок проявляет активность в выборе содержания своего образования, становится субъектом образования;</w:t>
      </w:r>
    </w:p>
    <w:p w:rsidR="009E184A" w:rsidRPr="009E184A" w:rsidRDefault="009E184A" w:rsidP="009E184A">
      <w:pPr>
        <w:jc w:val="both"/>
        <w:rPr>
          <w:sz w:val="28"/>
          <w:szCs w:val="28"/>
        </w:rPr>
      </w:pPr>
      <w:r w:rsidRPr="009E184A">
        <w:rPr>
          <w:bCs/>
          <w:iCs/>
          <w:sz w:val="28"/>
          <w:szCs w:val="28"/>
        </w:rPr>
        <w:tab/>
        <w:t>-   содействие и сотрудничество детей и взрослых, признание ребен</w:t>
      </w:r>
      <w:r w:rsidRPr="009E184A">
        <w:rPr>
          <w:sz w:val="28"/>
          <w:szCs w:val="28"/>
        </w:rPr>
        <w:t>ка полноценным участником (субъектом) образовательных отношений;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-   поддержка инициативы детей в различных видах деятельности;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-   сотрудничество организации с семьями;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 xml:space="preserve">-  приобщение детей к </w:t>
      </w:r>
      <w:proofErr w:type="spellStart"/>
      <w:r w:rsidRPr="009E184A">
        <w:rPr>
          <w:sz w:val="28"/>
          <w:szCs w:val="28"/>
        </w:rPr>
        <w:t>социокультурным</w:t>
      </w:r>
      <w:proofErr w:type="spellEnd"/>
      <w:r w:rsidRPr="009E184A">
        <w:rPr>
          <w:sz w:val="28"/>
          <w:szCs w:val="28"/>
        </w:rPr>
        <w:t xml:space="preserve"> нормам, традициям семьи, общества и государства;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lastRenderedPageBreak/>
        <w:tab/>
        <w:t>-   формирование познавательных интересов и познавательных действий ребенка в различных видах деятельности;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- возрастная адекватность дошкольного образования (соответствие условий, требований, методов возрасту и особенностей развития);</w:t>
      </w:r>
    </w:p>
    <w:p w:rsidR="009E184A" w:rsidRPr="009E184A" w:rsidRDefault="009E184A" w:rsidP="009E184A">
      <w:pPr>
        <w:jc w:val="both"/>
        <w:rPr>
          <w:b/>
          <w:sz w:val="28"/>
          <w:szCs w:val="28"/>
        </w:rPr>
      </w:pPr>
      <w:r w:rsidRPr="009E184A">
        <w:rPr>
          <w:sz w:val="28"/>
          <w:szCs w:val="28"/>
        </w:rPr>
        <w:tab/>
        <w:t>-    учет этнокультурной ситуации развития детей.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 xml:space="preserve">Исходя из ФГОС </w:t>
      </w:r>
      <w:proofErr w:type="gramStart"/>
      <w:r w:rsidRPr="009E184A">
        <w:rPr>
          <w:sz w:val="28"/>
          <w:szCs w:val="28"/>
        </w:rPr>
        <w:t>ДО</w:t>
      </w:r>
      <w:proofErr w:type="gramEnd"/>
      <w:r w:rsidRPr="009E184A">
        <w:rPr>
          <w:sz w:val="28"/>
          <w:szCs w:val="28"/>
        </w:rPr>
        <w:t xml:space="preserve"> в «Программе» учитываются: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1)  индивидуальные потребности ребенка с общими нарушениями речи, связанные с его жизненной ситуацией и состоянием здоровья, определяющие особые условия получения им образования, индивидуальные потребности детей с тяжелыми нарушениями речи;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2)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3) построение образовательной деятельности на основе индивидуальных особенностей каждого ребенка, когда сам ребенок становится субъектом образования;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4)  возможности освоения ребенком с нарушением речи «Программы» на разных этапах ее реализации;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E184A">
        <w:rPr>
          <w:sz w:val="28"/>
          <w:szCs w:val="28"/>
        </w:rPr>
        <w:tab/>
        <w:t>5)  специальные условия для получения образования детьми с ТНР, в том числе использование специальных методов, методических пособий и дидактических материалов, проведение групповых и индивидуальных коррекционных занятий и осуществления квалифицированной коррекции нарушений их развития.</w:t>
      </w:r>
    </w:p>
    <w:p w:rsidR="009E184A" w:rsidRPr="009E184A" w:rsidRDefault="009E184A" w:rsidP="009E18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D5F" w:rsidRPr="009E184A" w:rsidRDefault="00351D5F">
      <w:pPr>
        <w:rPr>
          <w:sz w:val="28"/>
          <w:szCs w:val="28"/>
        </w:rPr>
      </w:pPr>
    </w:p>
    <w:sectPr w:rsidR="00351D5F" w:rsidRPr="009E184A" w:rsidSect="00351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1">
    <w:nsid w:val="00000031"/>
    <w:multiLevelType w:val="multilevel"/>
    <w:tmpl w:val="DA3830FE"/>
    <w:name w:val="WW8Num4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32"/>
    <w:multiLevelType w:val="multilevel"/>
    <w:tmpl w:val="00000032"/>
    <w:name w:val="WW8Num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84A"/>
    <w:rsid w:val="00351D5F"/>
    <w:rsid w:val="009E1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8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E184A"/>
    <w:rPr>
      <w:rFonts w:cs="Times New Roman"/>
      <w:b/>
    </w:rPr>
  </w:style>
  <w:style w:type="paragraph" w:styleId="a4">
    <w:name w:val="Normal (Web)"/>
    <w:basedOn w:val="a"/>
    <w:rsid w:val="009E184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1558</Words>
  <Characters>8887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2018-04-09T12:14:00Z</dcterms:created>
  <dcterms:modified xsi:type="dcterms:W3CDTF">2018-04-09T12:17:00Z</dcterms:modified>
</cp:coreProperties>
</file>